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f2ba65159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7596818b6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Wlosciborek,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82a41f3e74f95" /><Relationship Type="http://schemas.openxmlformats.org/officeDocument/2006/relationships/numbering" Target="/word/numbering.xml" Id="R448367e85fd540b3" /><Relationship Type="http://schemas.openxmlformats.org/officeDocument/2006/relationships/settings" Target="/word/settings.xml" Id="R9eb7e09a77f94877" /><Relationship Type="http://schemas.openxmlformats.org/officeDocument/2006/relationships/image" Target="/word/media/e7645579-3f64-499e-acbd-67a0efe91858.png" Id="Re987596818b6421f" /></Relationships>
</file>