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af47047ec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b81dc74b8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6e607add64b20" /><Relationship Type="http://schemas.openxmlformats.org/officeDocument/2006/relationships/numbering" Target="/word/numbering.xml" Id="R836ddac7521b41fa" /><Relationship Type="http://schemas.openxmlformats.org/officeDocument/2006/relationships/settings" Target="/word/settings.xml" Id="Rae32da90a1d74e39" /><Relationship Type="http://schemas.openxmlformats.org/officeDocument/2006/relationships/image" Target="/word/media/9fddc676-ce68-4518-94f5-f327cc3c01c6.png" Id="Re50b81dc74b84899" /></Relationships>
</file>