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a1ffee953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cf896711d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Stronska,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6acbb81e94f1b" /><Relationship Type="http://schemas.openxmlformats.org/officeDocument/2006/relationships/numbering" Target="/word/numbering.xml" Id="Rabe6208441da4402" /><Relationship Type="http://schemas.openxmlformats.org/officeDocument/2006/relationships/settings" Target="/word/settings.xml" Id="R676827a8952e480e" /><Relationship Type="http://schemas.openxmlformats.org/officeDocument/2006/relationships/image" Target="/word/media/75713b16-0642-40cf-b206-9853fb020e5d.png" Id="R1aecf896711d41fa" /></Relationships>
</file>