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013c30ba0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5aa7d1459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Zarzecze Jeleniewskie,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4b0dbf6f74735" /><Relationship Type="http://schemas.openxmlformats.org/officeDocument/2006/relationships/numbering" Target="/word/numbering.xml" Id="R8f97c06de5924d07" /><Relationship Type="http://schemas.openxmlformats.org/officeDocument/2006/relationships/settings" Target="/word/settings.xml" Id="R46ee0d8b3fd74549" /><Relationship Type="http://schemas.openxmlformats.org/officeDocument/2006/relationships/image" Target="/word/media/e2ef182c-f1b1-43a7-ac6d-506c26de2c9e.png" Id="R48e5aa7d145945df" /></Relationships>
</file>