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a5de0305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7ff2052be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84c136f7141e0" /><Relationship Type="http://schemas.openxmlformats.org/officeDocument/2006/relationships/numbering" Target="/word/numbering.xml" Id="R729b420ed8394b43" /><Relationship Type="http://schemas.openxmlformats.org/officeDocument/2006/relationships/settings" Target="/word/settings.xml" Id="R3018c94832834566" /><Relationship Type="http://schemas.openxmlformats.org/officeDocument/2006/relationships/image" Target="/word/media/6f223df4-f649-4ea7-9907-37b62faa0eb0.png" Id="R8927ff2052be4ac6" /></Relationships>
</file>