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8de46454c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92371ccb0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Bastuco,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5b54fa37a4cd6" /><Relationship Type="http://schemas.openxmlformats.org/officeDocument/2006/relationships/numbering" Target="/word/numbering.xml" Id="R79ddb08c53a243a2" /><Relationship Type="http://schemas.openxmlformats.org/officeDocument/2006/relationships/settings" Target="/word/settings.xml" Id="R13998e3780b746f4" /><Relationship Type="http://schemas.openxmlformats.org/officeDocument/2006/relationships/image" Target="/word/media/36471934-3dc0-4e42-adca-64134031e578.png" Id="R99092371ccb04503" /></Relationships>
</file>