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82c68d1e0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de61e97cd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Vieira,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d7177fbb943d1" /><Relationship Type="http://schemas.openxmlformats.org/officeDocument/2006/relationships/numbering" Target="/word/numbering.xml" Id="R57a547a4521d46cb" /><Relationship Type="http://schemas.openxmlformats.org/officeDocument/2006/relationships/settings" Target="/word/settings.xml" Id="Rcdd5dc79151e4023" /><Relationship Type="http://schemas.openxmlformats.org/officeDocument/2006/relationships/image" Target="/word/media/d5f14b53-3026-4219-905b-de3926d679bc.png" Id="Rc48de61e97cd4df5" /></Relationships>
</file>