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cbee41fc0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eddfb5ca6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f446a1a1b4329" /><Relationship Type="http://schemas.openxmlformats.org/officeDocument/2006/relationships/numbering" Target="/word/numbering.xml" Id="R6c9900b717e04701" /><Relationship Type="http://schemas.openxmlformats.org/officeDocument/2006/relationships/settings" Target="/word/settings.xml" Id="R2bfba08995b54439" /><Relationship Type="http://schemas.openxmlformats.org/officeDocument/2006/relationships/image" Target="/word/media/45fba48c-b7a5-42ff-9a88-894cb57d2b91.png" Id="Re85eddfb5ca64544" /></Relationships>
</file>