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fd13181d5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dbb6587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18bc3dc174c0a" /><Relationship Type="http://schemas.openxmlformats.org/officeDocument/2006/relationships/numbering" Target="/word/numbering.xml" Id="R5bfd50d0337c4ed8" /><Relationship Type="http://schemas.openxmlformats.org/officeDocument/2006/relationships/settings" Target="/word/settings.xml" Id="R3591842abfd149e0" /><Relationship Type="http://schemas.openxmlformats.org/officeDocument/2006/relationships/image" Target="/word/media/87eedcd8-7ee6-419a-97f1-b361fa82e48a.png" Id="R1402dbb6587a4dcb" /></Relationships>
</file>