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320cc40c2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6ac1a693f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Curvaceiras Grandes,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f5bad905e4c18" /><Relationship Type="http://schemas.openxmlformats.org/officeDocument/2006/relationships/numbering" Target="/word/numbering.xml" Id="R52ff3c8d15424b3a" /><Relationship Type="http://schemas.openxmlformats.org/officeDocument/2006/relationships/settings" Target="/word/settings.xml" Id="R29e3b732446e4b4e" /><Relationship Type="http://schemas.openxmlformats.org/officeDocument/2006/relationships/image" Target="/word/media/34ea0bf0-9648-415a-8427-488d746ce3df.png" Id="Rea26ac1a693f4b0d" /></Relationships>
</file>