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ad8705d38b45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105d3dbbda4e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Marcelim,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b24d7628814bca" /><Relationship Type="http://schemas.openxmlformats.org/officeDocument/2006/relationships/numbering" Target="/word/numbering.xml" Id="Rcf14e60c71124e78" /><Relationship Type="http://schemas.openxmlformats.org/officeDocument/2006/relationships/settings" Target="/word/settings.xml" Id="Re9b17a6f9ef34a05" /><Relationship Type="http://schemas.openxmlformats.org/officeDocument/2006/relationships/image" Target="/word/media/0999462b-df10-49f6-bd12-448c70c31c11.png" Id="R1f105d3dbbda4ee9" /></Relationships>
</file>