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c3f9cafb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fcb61438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2c0f36954469f" /><Relationship Type="http://schemas.openxmlformats.org/officeDocument/2006/relationships/numbering" Target="/word/numbering.xml" Id="Rdb0bdaa6349b4895" /><Relationship Type="http://schemas.openxmlformats.org/officeDocument/2006/relationships/settings" Target="/word/settings.xml" Id="Rcf59ff63e08f4703" /><Relationship Type="http://schemas.openxmlformats.org/officeDocument/2006/relationships/image" Target="/word/media/9caf54e3-64f1-4f5b-8896-93b66f44760c.png" Id="R4cccfcb6143846fd" /></Relationships>
</file>