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343f552ee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f5d4cb57e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Abraveia,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9074226c54d85" /><Relationship Type="http://schemas.openxmlformats.org/officeDocument/2006/relationships/numbering" Target="/word/numbering.xml" Id="Rb7c9a70a684f48db" /><Relationship Type="http://schemas.openxmlformats.org/officeDocument/2006/relationships/settings" Target="/word/settings.xml" Id="R30761b0d8e4f4556" /><Relationship Type="http://schemas.openxmlformats.org/officeDocument/2006/relationships/image" Target="/word/media/bc59f780-76a7-48d4-b9df-7c1598f6f404.png" Id="Ra56f5d4cb57e4cef" /></Relationships>
</file>