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c6b118bbf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8a68f9713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Cambas,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d18f5096646ec" /><Relationship Type="http://schemas.openxmlformats.org/officeDocument/2006/relationships/numbering" Target="/word/numbering.xml" Id="Rc9f05d7522e24ff6" /><Relationship Type="http://schemas.openxmlformats.org/officeDocument/2006/relationships/settings" Target="/word/settings.xml" Id="R059c3f61c4aa4b9f" /><Relationship Type="http://schemas.openxmlformats.org/officeDocument/2006/relationships/image" Target="/word/media/c8e3b550-7738-4f00-9e41-2392683469f4.png" Id="R1f58a68f9713419f" /></Relationships>
</file>