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7180b03f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e8ea83a53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5277a84664aa8" /><Relationship Type="http://schemas.openxmlformats.org/officeDocument/2006/relationships/numbering" Target="/word/numbering.xml" Id="R7e67026c6c1a47cc" /><Relationship Type="http://schemas.openxmlformats.org/officeDocument/2006/relationships/settings" Target="/word/settings.xml" Id="R5057398f3137463b" /><Relationship Type="http://schemas.openxmlformats.org/officeDocument/2006/relationships/image" Target="/word/media/0adee94c-28e7-491b-bd26-37a6ec1eceec.png" Id="R5ede8ea83a5343a3" /></Relationships>
</file>