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159d7b40c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52abb7772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19995e6844bc" /><Relationship Type="http://schemas.openxmlformats.org/officeDocument/2006/relationships/numbering" Target="/word/numbering.xml" Id="R8f1e2908e5c84977" /><Relationship Type="http://schemas.openxmlformats.org/officeDocument/2006/relationships/settings" Target="/word/settings.xml" Id="R475ad4c30e4e4642" /><Relationship Type="http://schemas.openxmlformats.org/officeDocument/2006/relationships/image" Target="/word/media/5f91e026-0265-420e-bea8-fd49b1bc614a.png" Id="R3ff52abb7772495e" /></Relationships>
</file>