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500dcf5c2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43d4fc1b7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Saramaga,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6796567b0486d" /><Relationship Type="http://schemas.openxmlformats.org/officeDocument/2006/relationships/numbering" Target="/word/numbering.xml" Id="Rf80efd3e94934255" /><Relationship Type="http://schemas.openxmlformats.org/officeDocument/2006/relationships/settings" Target="/word/settings.xml" Id="R7a0a74bf1a4245b2" /><Relationship Type="http://schemas.openxmlformats.org/officeDocument/2006/relationships/image" Target="/word/media/1e1c8f17-c53c-4b0e-84e3-6a881e391b14.png" Id="R74543d4fc1b74a1e" /></Relationships>
</file>