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0979b3ac1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14170bbef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Sobrado do Monte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3dd0455bc4be8" /><Relationship Type="http://schemas.openxmlformats.org/officeDocument/2006/relationships/numbering" Target="/word/numbering.xml" Id="Re1bd763ba3ec4b38" /><Relationship Type="http://schemas.openxmlformats.org/officeDocument/2006/relationships/settings" Target="/word/settings.xml" Id="R71fb515245954c61" /><Relationship Type="http://schemas.openxmlformats.org/officeDocument/2006/relationships/image" Target="/word/media/2a789478-2e34-4e71-8f24-2e1a4fc92d94.png" Id="R68814170bbef4625" /></Relationships>
</file>