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41d7c4c44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057f5da66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Vilarelho da 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1bf7625ca4786" /><Relationship Type="http://schemas.openxmlformats.org/officeDocument/2006/relationships/numbering" Target="/word/numbering.xml" Id="Rb9a1c19dc41b43e3" /><Relationship Type="http://schemas.openxmlformats.org/officeDocument/2006/relationships/settings" Target="/word/settings.xml" Id="Rd8553994f8f04672" /><Relationship Type="http://schemas.openxmlformats.org/officeDocument/2006/relationships/image" Target="/word/media/ed0d09bd-710a-49df-9636-3acd4d8c58d6.png" Id="Rebb057f5da66403e" /></Relationships>
</file>