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9191520b2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7749c968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8e408008f4ed2" /><Relationship Type="http://schemas.openxmlformats.org/officeDocument/2006/relationships/numbering" Target="/word/numbering.xml" Id="R484d3d7a22f74ce9" /><Relationship Type="http://schemas.openxmlformats.org/officeDocument/2006/relationships/settings" Target="/word/settings.xml" Id="Rcfd9a0beb776458e" /><Relationship Type="http://schemas.openxmlformats.org/officeDocument/2006/relationships/image" Target="/word/media/f1e444c2-2325-460d-9e7b-119edcbba00f.png" Id="R34b7749c968a4e12" /></Relationships>
</file>