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e9d92539f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9369a33d9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Leicester,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6e72503c84866" /><Relationship Type="http://schemas.openxmlformats.org/officeDocument/2006/relationships/numbering" Target="/word/numbering.xml" Id="R8d2bf6728d814ab1" /><Relationship Type="http://schemas.openxmlformats.org/officeDocument/2006/relationships/settings" Target="/word/settings.xml" Id="Rb7c7baf387584412" /><Relationship Type="http://schemas.openxmlformats.org/officeDocument/2006/relationships/image" Target="/word/media/87b063b4-6a2d-4f9f-9118-b999ae57364f.png" Id="Ra609369a33d94b1b" /></Relationships>
</file>